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</w:pP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sz w:val="23"/>
          <w:szCs w:val="23"/>
        </w:rPr>
        <w:t>I’ve never seen a description of “source” written on paper so succinctly. This is the epitome of what we are touching at the height of ceremony and deep meditation – when we are truly awake.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</w:pPr>
    </w:p>
    <w:p w:rsid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</w:pP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Remember the clear light,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The pure clear white light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From which everything in the universe comes,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To which everything in the universe returns;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The original nature of your own mind.</w:t>
      </w:r>
      <w:proofErr w:type="gramEnd"/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 xml:space="preserve">The natural state of the universe </w:t>
      </w:r>
      <w:proofErr w:type="spellStart"/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unmanifest</w:t>
      </w:r>
      <w:proofErr w:type="spellEnd"/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.</w:t>
      </w:r>
      <w:proofErr w:type="gramEnd"/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 xml:space="preserve">Let go into the clear light, trust it, </w:t>
      </w:r>
      <w:proofErr w:type="gramStart"/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merge</w:t>
      </w:r>
      <w:proofErr w:type="gramEnd"/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 xml:space="preserve"> with it.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b/>
          <w:bCs/>
          <w:i/>
          <w:iCs/>
          <w:color w:val="8A230A"/>
          <w:sz w:val="25"/>
        </w:rPr>
        <w:t>It is your own true nature, it is home.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The Tibetan Book </w:t>
      </w:r>
      <w:proofErr w:type="gramStart"/>
      <w:r w:rsidRPr="00BE128D">
        <w:rPr>
          <w:rFonts w:ascii="Times New Roman" w:eastAsia="Times New Roman" w:hAnsi="Times New Roman" w:cs="Times New Roman"/>
          <w:color w:val="000000"/>
          <w:sz w:val="25"/>
          <w:szCs w:val="25"/>
        </w:rPr>
        <w:t>Of</w:t>
      </w:r>
      <w:proofErr w:type="gramEnd"/>
      <w:r w:rsidRPr="00BE128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The Dead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sz w:val="25"/>
          <w:szCs w:val="25"/>
        </w:rPr>
        <w:t>Never forget who you really are.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sz w:val="25"/>
          <w:szCs w:val="25"/>
        </w:rPr>
        <w:t>Stay curious,</w:t>
      </w:r>
    </w:p>
    <w:p w:rsidR="00BE128D" w:rsidRPr="00BE128D" w:rsidRDefault="00BE128D" w:rsidP="00B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2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128D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066D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28D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E12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03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92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9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7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3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8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4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7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3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2016-02-06T23:50:00Z</dcterms:created>
  <dcterms:modified xsi:type="dcterms:W3CDTF">2016-02-06T23:51:00Z</dcterms:modified>
</cp:coreProperties>
</file>